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D2" w:rsidRDefault="00AD43D2">
      <w:r>
        <w:rPr>
          <w:noProof/>
          <w:lang w:eastAsia="tr-TR"/>
        </w:rPr>
        <w:drawing>
          <wp:inline distT="0" distB="0" distL="0" distR="0">
            <wp:extent cx="5760720" cy="8031892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ber farkındalı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587" cy="803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3D2" w:rsidRDefault="00AD43D2">
      <w:r>
        <w:br w:type="page"/>
      </w:r>
    </w:p>
    <w:p w:rsidR="00AD43D2" w:rsidRPr="00AD43D2" w:rsidRDefault="00AD43D2" w:rsidP="00AD43D2">
      <w:pPr>
        <w:jc w:val="center"/>
        <w:rPr>
          <w:b/>
          <w:bCs/>
          <w:i/>
          <w:color w:val="538135" w:themeColor="accent6" w:themeShade="BF"/>
          <w:sz w:val="72"/>
          <w:szCs w:val="72"/>
        </w:rPr>
      </w:pPr>
      <w:bookmarkStart w:id="0" w:name="_GoBack"/>
      <w:r w:rsidRPr="00AD43D2">
        <w:rPr>
          <w:b/>
          <w:bCs/>
          <w:i/>
          <w:color w:val="538135" w:themeColor="accent6" w:themeShade="BF"/>
          <w:sz w:val="72"/>
          <w:szCs w:val="72"/>
        </w:rPr>
        <w:lastRenderedPageBreak/>
        <w:t>24.02.2025 Pazartesi Saat:15.00 Siber Farkındalık ve Dijital Bağımlılık Etkinliği Düzenlenecektir.</w:t>
      </w:r>
    </w:p>
    <w:p w:rsidR="00AD43D2" w:rsidRPr="00AD43D2" w:rsidRDefault="00AD43D2" w:rsidP="00AD43D2">
      <w:pPr>
        <w:jc w:val="center"/>
        <w:rPr>
          <w:b/>
          <w:bCs/>
          <w:i/>
          <w:color w:val="538135" w:themeColor="accent6" w:themeShade="BF"/>
          <w:sz w:val="72"/>
          <w:szCs w:val="72"/>
        </w:rPr>
      </w:pPr>
      <w:r w:rsidRPr="00AD43D2">
        <w:rPr>
          <w:b/>
          <w:bCs/>
          <w:i/>
          <w:color w:val="538135" w:themeColor="accent6" w:themeShade="BF"/>
          <w:sz w:val="72"/>
          <w:szCs w:val="72"/>
        </w:rPr>
        <w:t>Tüm Öğrencilerimizi Bekliyoruz</w:t>
      </w:r>
    </w:p>
    <w:bookmarkEnd w:id="0"/>
    <w:p w:rsidR="003B2DD3" w:rsidRDefault="003B2DD3"/>
    <w:sectPr w:rsidR="003B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E8"/>
    <w:rsid w:val="00244FE8"/>
    <w:rsid w:val="003B2DD3"/>
    <w:rsid w:val="00A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635D8-3FD0-4BA3-B2BB-7D6A8571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2026-04-23T08:11:00Z</dcterms:created>
  <dcterms:modified xsi:type="dcterms:W3CDTF">2026-04-23T08:13:00Z</dcterms:modified>
</cp:coreProperties>
</file>